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774C3A" w14:textId="77777777" w:rsidR="00FA7234" w:rsidRDefault="00FA7234" w:rsidP="00FA7234">
      <w:pPr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C5FEE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14:paraId="3FB40EDC" w14:textId="77777777" w:rsidR="00FA7234" w:rsidRPr="000C5FEE" w:rsidRDefault="00FA7234" w:rsidP="00FA7234">
      <w:pPr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C5FEE">
        <w:rPr>
          <w:rFonts w:ascii="Times New Roman" w:hAnsi="Times New Roman" w:cs="Times New Roman"/>
          <w:sz w:val="24"/>
          <w:szCs w:val="24"/>
        </w:rPr>
        <w:t xml:space="preserve">к Положению о Республиканском конкурсе «Лучший объект сельского туризма (агротуризма)» </w:t>
      </w:r>
    </w:p>
    <w:p w14:paraId="79AAD3D4" w14:textId="77777777" w:rsidR="00FA7234" w:rsidRPr="000C5FEE" w:rsidRDefault="00FA7234" w:rsidP="00FA723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14:paraId="298D57EA" w14:textId="77777777" w:rsidR="00FA7234" w:rsidRDefault="00FA7234" w:rsidP="00FA723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E727510" w14:textId="77777777" w:rsidR="00FA7234" w:rsidRPr="000C5FEE" w:rsidRDefault="00FA7234" w:rsidP="00FA723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5FEE">
        <w:rPr>
          <w:rFonts w:ascii="Times New Roman" w:hAnsi="Times New Roman" w:cs="Times New Roman"/>
          <w:sz w:val="24"/>
          <w:szCs w:val="24"/>
        </w:rPr>
        <w:t>ЗАЯВКА</w:t>
      </w:r>
    </w:p>
    <w:p w14:paraId="7801C478" w14:textId="77777777" w:rsidR="00FA7234" w:rsidRPr="000C5FEE" w:rsidRDefault="00FA7234" w:rsidP="00FA723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5FEE">
        <w:rPr>
          <w:rFonts w:ascii="Times New Roman" w:hAnsi="Times New Roman" w:cs="Times New Roman"/>
          <w:sz w:val="24"/>
          <w:szCs w:val="24"/>
        </w:rPr>
        <w:t>на участие в Республиканском конкурсе «Лучший объект сельского туризма (агротуризма)»</w:t>
      </w:r>
    </w:p>
    <w:p w14:paraId="76DB31BE" w14:textId="77777777" w:rsidR="00FA7234" w:rsidRPr="00DD3001" w:rsidRDefault="00FA7234" w:rsidP="00FA723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5210337E" w14:textId="77777777" w:rsidR="00FA7234" w:rsidRPr="000C5FEE" w:rsidRDefault="00FA7234" w:rsidP="00FA72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FEE">
        <w:rPr>
          <w:rFonts w:ascii="Times New Roman" w:hAnsi="Times New Roman" w:cs="Times New Roman"/>
          <w:sz w:val="24"/>
          <w:szCs w:val="24"/>
        </w:rPr>
        <w:t>Прошу включить в состав участников и принять к рассмотрению документы для участия в Республиканском конкурсе «Лучший объект сельского туризма (агротуризма)».</w:t>
      </w:r>
    </w:p>
    <w:p w14:paraId="52945126" w14:textId="77777777" w:rsidR="00FA7234" w:rsidRPr="000C5FEE" w:rsidRDefault="00FA7234" w:rsidP="00FA723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4385"/>
        <w:gridCol w:w="2693"/>
        <w:gridCol w:w="1730"/>
      </w:tblGrid>
      <w:tr w:rsidR="00FA7234" w:rsidRPr="000C5FEE" w14:paraId="122F119D" w14:textId="77777777" w:rsidTr="00DA3C9E">
        <w:trPr>
          <w:trHeight w:val="627"/>
        </w:trPr>
        <w:tc>
          <w:tcPr>
            <w:tcW w:w="543" w:type="dxa"/>
          </w:tcPr>
          <w:p w14:paraId="1EF9F99F" w14:textId="77777777" w:rsidR="00FA7234" w:rsidRPr="000C5FEE" w:rsidRDefault="00FA7234" w:rsidP="00DA3C9E">
            <w:pPr>
              <w:pStyle w:val="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85" w:type="dxa"/>
          </w:tcPr>
          <w:p w14:paraId="76EA01EE" w14:textId="77777777" w:rsidR="00FA7234" w:rsidRPr="000C5FEE" w:rsidRDefault="00FA7234" w:rsidP="00DA3C9E">
            <w:pPr>
              <w:pStyl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FEE">
              <w:rPr>
                <w:rFonts w:ascii="Times New Roman" w:hAnsi="Times New Roman"/>
                <w:bCs/>
                <w:sz w:val="24"/>
                <w:szCs w:val="24"/>
              </w:rPr>
              <w:t xml:space="preserve">Полное наименование юридического лица, индивидуального предпринимателя </w:t>
            </w:r>
          </w:p>
        </w:tc>
        <w:tc>
          <w:tcPr>
            <w:tcW w:w="4423" w:type="dxa"/>
            <w:gridSpan w:val="2"/>
          </w:tcPr>
          <w:p w14:paraId="0A58F802" w14:textId="77777777" w:rsidR="00FA7234" w:rsidRPr="000C5FEE" w:rsidRDefault="00FA7234" w:rsidP="00DA3C9E">
            <w:pPr>
              <w:pStyl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A7234" w:rsidRPr="000C5FEE" w14:paraId="0CEC8D62" w14:textId="77777777" w:rsidTr="00DA3C9E">
        <w:trPr>
          <w:trHeight w:val="260"/>
        </w:trPr>
        <w:tc>
          <w:tcPr>
            <w:tcW w:w="543" w:type="dxa"/>
            <w:vMerge w:val="restart"/>
          </w:tcPr>
          <w:p w14:paraId="32C35FF2" w14:textId="77777777" w:rsidR="00FA7234" w:rsidRPr="000C5FEE" w:rsidRDefault="00FA7234" w:rsidP="00DA3C9E">
            <w:pPr>
              <w:pStyle w:val="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85" w:type="dxa"/>
            <w:vMerge w:val="restart"/>
          </w:tcPr>
          <w:p w14:paraId="0C448B54" w14:textId="77777777" w:rsidR="00FA7234" w:rsidRPr="000C5FEE" w:rsidRDefault="00FA7234" w:rsidP="00DA3C9E">
            <w:pPr>
              <w:pStyl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FEE">
              <w:rPr>
                <w:rFonts w:ascii="Times New Roman" w:hAnsi="Times New Roman"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2693" w:type="dxa"/>
          </w:tcPr>
          <w:p w14:paraId="3CA1C2C6" w14:textId="77777777" w:rsidR="00FA7234" w:rsidRPr="000C5FEE" w:rsidRDefault="00FA7234" w:rsidP="00DA3C9E">
            <w:pPr>
              <w:pStyle w:val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FEE">
              <w:rPr>
                <w:rFonts w:ascii="Times New Roman" w:hAnsi="Times New Roman"/>
                <w:bCs/>
                <w:sz w:val="24"/>
                <w:szCs w:val="24"/>
              </w:rPr>
              <w:t>Телефон 1</w:t>
            </w:r>
          </w:p>
        </w:tc>
        <w:tc>
          <w:tcPr>
            <w:tcW w:w="1730" w:type="dxa"/>
          </w:tcPr>
          <w:p w14:paraId="24B9F4AE" w14:textId="77777777" w:rsidR="00FA7234" w:rsidRPr="000C5FEE" w:rsidRDefault="00FA7234" w:rsidP="00DA3C9E">
            <w:pPr>
              <w:pStyl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A7234" w:rsidRPr="000C5FEE" w14:paraId="1727072A" w14:textId="77777777" w:rsidTr="00DA3C9E">
        <w:trPr>
          <w:trHeight w:val="263"/>
        </w:trPr>
        <w:tc>
          <w:tcPr>
            <w:tcW w:w="543" w:type="dxa"/>
            <w:vMerge/>
          </w:tcPr>
          <w:p w14:paraId="69F897BB" w14:textId="77777777" w:rsidR="00FA7234" w:rsidRPr="000C5FEE" w:rsidRDefault="00FA7234" w:rsidP="00DA3C9E">
            <w:pPr>
              <w:pStyle w:val="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85" w:type="dxa"/>
            <w:vMerge/>
          </w:tcPr>
          <w:p w14:paraId="00E1C471" w14:textId="77777777" w:rsidR="00FA7234" w:rsidRPr="000C5FEE" w:rsidRDefault="00FA7234" w:rsidP="00DA3C9E">
            <w:pPr>
              <w:pStyl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7039DEEA" w14:textId="77777777" w:rsidR="00FA7234" w:rsidRPr="000C5FEE" w:rsidRDefault="00FA7234" w:rsidP="00DA3C9E">
            <w:pPr>
              <w:pStyle w:val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FEE">
              <w:rPr>
                <w:rFonts w:ascii="Times New Roman" w:hAnsi="Times New Roman"/>
                <w:bCs/>
                <w:sz w:val="24"/>
                <w:szCs w:val="24"/>
              </w:rPr>
              <w:t>Телефон 2</w:t>
            </w:r>
          </w:p>
        </w:tc>
        <w:tc>
          <w:tcPr>
            <w:tcW w:w="1730" w:type="dxa"/>
          </w:tcPr>
          <w:p w14:paraId="7729BC3A" w14:textId="77777777" w:rsidR="00FA7234" w:rsidRPr="000C5FEE" w:rsidRDefault="00FA7234" w:rsidP="00DA3C9E">
            <w:pPr>
              <w:pStyl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A7234" w:rsidRPr="000C5FEE" w14:paraId="35660DB3" w14:textId="77777777" w:rsidTr="00DA3C9E">
        <w:trPr>
          <w:trHeight w:val="268"/>
        </w:trPr>
        <w:tc>
          <w:tcPr>
            <w:tcW w:w="543" w:type="dxa"/>
            <w:vMerge/>
          </w:tcPr>
          <w:p w14:paraId="4F4AA71B" w14:textId="77777777" w:rsidR="00FA7234" w:rsidRPr="000C5FEE" w:rsidRDefault="00FA7234" w:rsidP="00DA3C9E">
            <w:pPr>
              <w:pStyle w:val="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85" w:type="dxa"/>
            <w:vMerge/>
          </w:tcPr>
          <w:p w14:paraId="7DF99045" w14:textId="77777777" w:rsidR="00FA7234" w:rsidRPr="000C5FEE" w:rsidRDefault="00FA7234" w:rsidP="00DA3C9E">
            <w:pPr>
              <w:pStyl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6A20A29F" w14:textId="77777777" w:rsidR="00FA7234" w:rsidRPr="000C5FEE" w:rsidRDefault="00FA7234" w:rsidP="00DA3C9E">
            <w:pPr>
              <w:pStyle w:val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FEE">
              <w:rPr>
                <w:rFonts w:ascii="Times New Roman" w:hAnsi="Times New Roman"/>
                <w:bCs/>
                <w:sz w:val="24"/>
                <w:szCs w:val="24"/>
              </w:rPr>
              <w:t>Факс</w:t>
            </w:r>
          </w:p>
        </w:tc>
        <w:tc>
          <w:tcPr>
            <w:tcW w:w="1730" w:type="dxa"/>
          </w:tcPr>
          <w:p w14:paraId="010B9BD6" w14:textId="77777777" w:rsidR="00FA7234" w:rsidRPr="000C5FEE" w:rsidRDefault="00FA7234" w:rsidP="00DA3C9E">
            <w:pPr>
              <w:pStyl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A7234" w:rsidRPr="000C5FEE" w14:paraId="17A0FF04" w14:textId="77777777" w:rsidTr="00DA3C9E">
        <w:trPr>
          <w:trHeight w:val="257"/>
        </w:trPr>
        <w:tc>
          <w:tcPr>
            <w:tcW w:w="543" w:type="dxa"/>
            <w:vMerge/>
          </w:tcPr>
          <w:p w14:paraId="27286545" w14:textId="77777777" w:rsidR="00FA7234" w:rsidRPr="000C5FEE" w:rsidRDefault="00FA7234" w:rsidP="00DA3C9E">
            <w:pPr>
              <w:pStyle w:val="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85" w:type="dxa"/>
            <w:vMerge/>
          </w:tcPr>
          <w:p w14:paraId="53C1D3D1" w14:textId="77777777" w:rsidR="00FA7234" w:rsidRPr="000C5FEE" w:rsidRDefault="00FA7234" w:rsidP="00DA3C9E">
            <w:pPr>
              <w:pStyl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4DE7EB44" w14:textId="77777777" w:rsidR="00FA7234" w:rsidRPr="000C5FEE" w:rsidRDefault="00FA7234" w:rsidP="00DA3C9E">
            <w:pPr>
              <w:pStyle w:val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FEE">
              <w:rPr>
                <w:rFonts w:ascii="Times New Roman" w:hAnsi="Times New Roman"/>
                <w:bCs/>
                <w:sz w:val="24"/>
                <w:szCs w:val="24"/>
              </w:rPr>
              <w:t>Сайт</w:t>
            </w:r>
          </w:p>
        </w:tc>
        <w:tc>
          <w:tcPr>
            <w:tcW w:w="1730" w:type="dxa"/>
          </w:tcPr>
          <w:p w14:paraId="55397096" w14:textId="77777777" w:rsidR="00FA7234" w:rsidRPr="000C5FEE" w:rsidRDefault="00FA7234" w:rsidP="00DA3C9E">
            <w:pPr>
              <w:pStyl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A7234" w:rsidRPr="000C5FEE" w14:paraId="6F04D556" w14:textId="77777777" w:rsidTr="00DA3C9E">
        <w:trPr>
          <w:trHeight w:val="262"/>
        </w:trPr>
        <w:tc>
          <w:tcPr>
            <w:tcW w:w="543" w:type="dxa"/>
            <w:vMerge/>
          </w:tcPr>
          <w:p w14:paraId="1663EBBC" w14:textId="77777777" w:rsidR="00FA7234" w:rsidRPr="000C5FEE" w:rsidRDefault="00FA7234" w:rsidP="00DA3C9E">
            <w:pPr>
              <w:pStyle w:val="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85" w:type="dxa"/>
            <w:vMerge/>
          </w:tcPr>
          <w:p w14:paraId="12575661" w14:textId="77777777" w:rsidR="00FA7234" w:rsidRPr="000C5FEE" w:rsidRDefault="00FA7234" w:rsidP="00DA3C9E">
            <w:pPr>
              <w:pStyl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3B997ADD" w14:textId="77777777" w:rsidR="00FA7234" w:rsidRPr="000C5FEE" w:rsidRDefault="00FA7234" w:rsidP="00DA3C9E">
            <w:pPr>
              <w:pStyle w:val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FE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1730" w:type="dxa"/>
          </w:tcPr>
          <w:p w14:paraId="0A0B4FE6" w14:textId="77777777" w:rsidR="00FA7234" w:rsidRPr="000C5FEE" w:rsidRDefault="00FA7234" w:rsidP="00DA3C9E">
            <w:pPr>
              <w:pStyl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A7234" w:rsidRPr="000C5FEE" w14:paraId="61A37169" w14:textId="77777777" w:rsidTr="00DA3C9E">
        <w:trPr>
          <w:trHeight w:val="251"/>
        </w:trPr>
        <w:tc>
          <w:tcPr>
            <w:tcW w:w="543" w:type="dxa"/>
            <w:vMerge w:val="restart"/>
          </w:tcPr>
          <w:p w14:paraId="27793995" w14:textId="77777777" w:rsidR="00FA7234" w:rsidRPr="000C5FEE" w:rsidRDefault="00FA7234" w:rsidP="00DA3C9E">
            <w:pPr>
              <w:pStyle w:val="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85" w:type="dxa"/>
            <w:vMerge w:val="restart"/>
          </w:tcPr>
          <w:p w14:paraId="70A2CDFC" w14:textId="77777777" w:rsidR="00FA7234" w:rsidRPr="000C5FEE" w:rsidRDefault="00FA7234" w:rsidP="00DA3C9E">
            <w:pPr>
              <w:pStyl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 Конкурса</w:t>
            </w:r>
          </w:p>
        </w:tc>
        <w:tc>
          <w:tcPr>
            <w:tcW w:w="2693" w:type="dxa"/>
          </w:tcPr>
          <w:p w14:paraId="30C539FA" w14:textId="77777777" w:rsidR="00FA7234" w:rsidRPr="000C5FEE" w:rsidRDefault="00FA7234" w:rsidP="00DA3C9E">
            <w:pPr>
              <w:pStyle w:val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FEE">
              <w:rPr>
                <w:rFonts w:ascii="Times New Roman" w:hAnsi="Times New Roman"/>
                <w:bCs/>
                <w:sz w:val="24"/>
                <w:szCs w:val="24"/>
              </w:rPr>
              <w:t>Должность</w:t>
            </w:r>
          </w:p>
        </w:tc>
        <w:tc>
          <w:tcPr>
            <w:tcW w:w="1730" w:type="dxa"/>
          </w:tcPr>
          <w:p w14:paraId="194E085C" w14:textId="77777777" w:rsidR="00FA7234" w:rsidRPr="000C5FEE" w:rsidRDefault="00FA7234" w:rsidP="00DA3C9E">
            <w:pPr>
              <w:pStyl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A7234" w:rsidRPr="000C5FEE" w14:paraId="74C2EB75" w14:textId="77777777" w:rsidTr="00DA3C9E">
        <w:trPr>
          <w:trHeight w:val="100"/>
        </w:trPr>
        <w:tc>
          <w:tcPr>
            <w:tcW w:w="543" w:type="dxa"/>
            <w:vMerge/>
          </w:tcPr>
          <w:p w14:paraId="5642A7A1" w14:textId="77777777" w:rsidR="00FA7234" w:rsidRPr="000C5FEE" w:rsidRDefault="00FA7234" w:rsidP="00DA3C9E">
            <w:pPr>
              <w:pStyle w:val="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85" w:type="dxa"/>
            <w:vMerge/>
          </w:tcPr>
          <w:p w14:paraId="5625A733" w14:textId="77777777" w:rsidR="00FA7234" w:rsidRPr="000C5FEE" w:rsidRDefault="00FA7234" w:rsidP="00DA3C9E">
            <w:pPr>
              <w:pStyl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7D8C35F3" w14:textId="77777777" w:rsidR="00FA7234" w:rsidRPr="000C5FEE" w:rsidRDefault="00FA7234" w:rsidP="00DA3C9E">
            <w:pPr>
              <w:pStyle w:val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FEE">
              <w:rPr>
                <w:rFonts w:ascii="Times New Roman" w:hAnsi="Times New Roman"/>
                <w:bCs/>
                <w:sz w:val="24"/>
                <w:szCs w:val="24"/>
              </w:rPr>
              <w:t>Ф.И.О.</w:t>
            </w:r>
          </w:p>
        </w:tc>
        <w:tc>
          <w:tcPr>
            <w:tcW w:w="1730" w:type="dxa"/>
          </w:tcPr>
          <w:p w14:paraId="06FEB719" w14:textId="77777777" w:rsidR="00FA7234" w:rsidRPr="000C5FEE" w:rsidRDefault="00FA7234" w:rsidP="00DA3C9E">
            <w:pPr>
              <w:pStyl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A7234" w:rsidRPr="000C5FEE" w14:paraId="6C289F4E" w14:textId="77777777" w:rsidTr="00DA3C9E">
        <w:trPr>
          <w:trHeight w:val="103"/>
        </w:trPr>
        <w:tc>
          <w:tcPr>
            <w:tcW w:w="543" w:type="dxa"/>
            <w:vMerge w:val="restart"/>
          </w:tcPr>
          <w:p w14:paraId="74CFDC3D" w14:textId="77777777" w:rsidR="00FA7234" w:rsidRPr="000C5FEE" w:rsidRDefault="00FA7234" w:rsidP="00DA3C9E">
            <w:pPr>
              <w:pStyle w:val="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85" w:type="dxa"/>
            <w:vMerge w:val="restart"/>
          </w:tcPr>
          <w:p w14:paraId="6541105C" w14:textId="77777777" w:rsidR="00FA7234" w:rsidRPr="000C5FEE" w:rsidRDefault="00FA7234" w:rsidP="00DA3C9E">
            <w:pPr>
              <w:pStyle w:val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FEE">
              <w:rPr>
                <w:rFonts w:ascii="Times New Roman" w:hAnsi="Times New Roman"/>
                <w:bCs/>
                <w:sz w:val="24"/>
                <w:szCs w:val="24"/>
              </w:rPr>
              <w:t>Виды деятельности юридического лица, индивидуального предпринимателя краткое описание</w:t>
            </w:r>
          </w:p>
        </w:tc>
        <w:tc>
          <w:tcPr>
            <w:tcW w:w="2693" w:type="dxa"/>
          </w:tcPr>
          <w:p w14:paraId="0C1D9189" w14:textId="77777777" w:rsidR="00FA7234" w:rsidRPr="000C5FEE" w:rsidRDefault="00FA7234" w:rsidP="00DA3C9E">
            <w:pPr>
              <w:pStyle w:val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FEE">
              <w:rPr>
                <w:rFonts w:ascii="Times New Roman" w:hAnsi="Times New Roman"/>
                <w:bCs/>
                <w:sz w:val="24"/>
                <w:szCs w:val="24"/>
              </w:rPr>
              <w:t>Основной</w:t>
            </w:r>
          </w:p>
        </w:tc>
        <w:tc>
          <w:tcPr>
            <w:tcW w:w="1730" w:type="dxa"/>
          </w:tcPr>
          <w:p w14:paraId="6564EEC3" w14:textId="77777777" w:rsidR="00FA7234" w:rsidRPr="000C5FEE" w:rsidRDefault="00FA7234" w:rsidP="00DA3C9E">
            <w:pPr>
              <w:pStyl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A7234" w:rsidRPr="000C5FEE" w14:paraId="2E6F9DBA" w14:textId="77777777" w:rsidTr="00DA3C9E">
        <w:trPr>
          <w:trHeight w:val="236"/>
        </w:trPr>
        <w:tc>
          <w:tcPr>
            <w:tcW w:w="543" w:type="dxa"/>
            <w:vMerge/>
          </w:tcPr>
          <w:p w14:paraId="6D7465D3" w14:textId="77777777" w:rsidR="00FA7234" w:rsidRPr="000C5FEE" w:rsidRDefault="00FA7234" w:rsidP="00DA3C9E">
            <w:pPr>
              <w:pStyle w:val="0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85" w:type="dxa"/>
            <w:vMerge/>
          </w:tcPr>
          <w:p w14:paraId="25733E79" w14:textId="77777777" w:rsidR="00FA7234" w:rsidRPr="000C5FEE" w:rsidRDefault="00FA7234" w:rsidP="00DA3C9E">
            <w:pPr>
              <w:pStyle w:val="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5130744F" w14:textId="77777777" w:rsidR="00FA7234" w:rsidRPr="000C5FEE" w:rsidRDefault="00FA7234" w:rsidP="00DA3C9E">
            <w:pPr>
              <w:pStyle w:val="0"/>
              <w:spacing w:line="276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FEE">
              <w:rPr>
                <w:rFonts w:ascii="Times New Roman" w:hAnsi="Times New Roman"/>
                <w:bCs/>
                <w:sz w:val="24"/>
                <w:szCs w:val="24"/>
              </w:rPr>
              <w:t>Прочие</w:t>
            </w:r>
          </w:p>
        </w:tc>
        <w:tc>
          <w:tcPr>
            <w:tcW w:w="1730" w:type="dxa"/>
          </w:tcPr>
          <w:p w14:paraId="4AEAD80F" w14:textId="77777777" w:rsidR="00FA7234" w:rsidRPr="000C5FEE" w:rsidRDefault="00FA7234" w:rsidP="00DA3C9E">
            <w:pPr>
              <w:pStyle w:val="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0B02C017" w14:textId="77777777" w:rsidR="00FA7234" w:rsidRPr="000C5FEE" w:rsidRDefault="00FA7234" w:rsidP="00FA723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038FEBD4" w14:textId="77777777" w:rsidR="00FA7234" w:rsidRPr="00DD3001" w:rsidRDefault="00FA7234" w:rsidP="00FA72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001">
        <w:rPr>
          <w:rFonts w:ascii="Times New Roman" w:hAnsi="Times New Roman" w:cs="Times New Roman"/>
          <w:sz w:val="24"/>
          <w:szCs w:val="24"/>
        </w:rPr>
        <w:t>С условиями конкурса ознакомлены.</w:t>
      </w:r>
    </w:p>
    <w:p w14:paraId="4356E3B4" w14:textId="77777777" w:rsidR="00FA7234" w:rsidRPr="00DD3001" w:rsidRDefault="00FA7234" w:rsidP="00FA72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001">
        <w:rPr>
          <w:rFonts w:ascii="Times New Roman" w:hAnsi="Times New Roman" w:cs="Times New Roman"/>
          <w:sz w:val="24"/>
          <w:szCs w:val="24"/>
        </w:rPr>
        <w:t>Задолженности по налоговым и иным обязательным платежам в бюджеты всех уровней не имеем.</w:t>
      </w:r>
    </w:p>
    <w:p w14:paraId="776A595D" w14:textId="77777777" w:rsidR="00FA7234" w:rsidRPr="00DD3001" w:rsidRDefault="00FA7234" w:rsidP="00FA72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001">
        <w:rPr>
          <w:rFonts w:ascii="Times New Roman" w:hAnsi="Times New Roman" w:cs="Times New Roman"/>
          <w:sz w:val="24"/>
          <w:szCs w:val="24"/>
        </w:rPr>
        <w:t>К настоящей заявке прилагаются (перечислить):</w:t>
      </w:r>
    </w:p>
    <w:p w14:paraId="45F330FB" w14:textId="77777777" w:rsidR="00FA7234" w:rsidRPr="00DD3001" w:rsidRDefault="00FA7234" w:rsidP="00FA72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001">
        <w:rPr>
          <w:rFonts w:ascii="Times New Roman" w:hAnsi="Times New Roman" w:cs="Times New Roman"/>
          <w:sz w:val="24"/>
          <w:szCs w:val="24"/>
        </w:rPr>
        <w:t>1.</w:t>
      </w:r>
      <w:r w:rsidRPr="00DD3001">
        <w:rPr>
          <w:rFonts w:ascii="Times New Roman" w:hAnsi="Times New Roman" w:cs="Times New Roman"/>
          <w:sz w:val="24"/>
          <w:szCs w:val="24"/>
        </w:rPr>
        <w:tab/>
      </w:r>
      <w:r w:rsidRPr="00DD3001">
        <w:rPr>
          <w:rFonts w:ascii="Times New Roman" w:hAnsi="Times New Roman" w:cs="Times New Roman"/>
          <w:sz w:val="24"/>
          <w:szCs w:val="24"/>
        </w:rPr>
        <w:tab/>
      </w:r>
    </w:p>
    <w:p w14:paraId="1DAAF21D" w14:textId="77777777" w:rsidR="00FA7234" w:rsidRPr="00DD3001" w:rsidRDefault="00FA7234" w:rsidP="00FA72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001">
        <w:rPr>
          <w:rFonts w:ascii="Times New Roman" w:hAnsi="Times New Roman" w:cs="Times New Roman"/>
          <w:sz w:val="24"/>
          <w:szCs w:val="24"/>
        </w:rPr>
        <w:t>2.</w:t>
      </w:r>
      <w:r w:rsidRPr="00DD3001">
        <w:rPr>
          <w:rFonts w:ascii="Times New Roman" w:hAnsi="Times New Roman" w:cs="Times New Roman"/>
          <w:sz w:val="24"/>
          <w:szCs w:val="24"/>
        </w:rPr>
        <w:tab/>
      </w:r>
      <w:r w:rsidRPr="00DD3001">
        <w:rPr>
          <w:rFonts w:ascii="Times New Roman" w:hAnsi="Times New Roman" w:cs="Times New Roman"/>
          <w:sz w:val="24"/>
          <w:szCs w:val="24"/>
        </w:rPr>
        <w:tab/>
      </w:r>
    </w:p>
    <w:p w14:paraId="42170FB6" w14:textId="77777777" w:rsidR="00FA7234" w:rsidRPr="00DD3001" w:rsidRDefault="00FA7234" w:rsidP="00FA72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001">
        <w:rPr>
          <w:rFonts w:ascii="Times New Roman" w:hAnsi="Times New Roman" w:cs="Times New Roman"/>
          <w:sz w:val="24"/>
          <w:szCs w:val="24"/>
        </w:rPr>
        <w:t>3.</w:t>
      </w:r>
      <w:r w:rsidRPr="00DD3001">
        <w:rPr>
          <w:rFonts w:ascii="Times New Roman" w:hAnsi="Times New Roman" w:cs="Times New Roman"/>
          <w:sz w:val="24"/>
          <w:szCs w:val="24"/>
        </w:rPr>
        <w:tab/>
      </w:r>
      <w:r w:rsidRPr="00DD3001">
        <w:rPr>
          <w:rFonts w:ascii="Times New Roman" w:hAnsi="Times New Roman" w:cs="Times New Roman"/>
          <w:sz w:val="24"/>
          <w:szCs w:val="24"/>
        </w:rPr>
        <w:tab/>
      </w:r>
    </w:p>
    <w:p w14:paraId="09C29668" w14:textId="77777777" w:rsidR="00FA7234" w:rsidRPr="00DD3001" w:rsidRDefault="00FA7234" w:rsidP="00FA72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001">
        <w:rPr>
          <w:rFonts w:ascii="Times New Roman" w:hAnsi="Times New Roman" w:cs="Times New Roman"/>
          <w:sz w:val="24"/>
          <w:szCs w:val="24"/>
        </w:rPr>
        <w:t>Подпись</w:t>
      </w:r>
    </w:p>
    <w:p w14:paraId="0910CCBB" w14:textId="77777777" w:rsidR="00FA7234" w:rsidRPr="00DD3001" w:rsidRDefault="00FA7234" w:rsidP="00FA72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001">
        <w:rPr>
          <w:rFonts w:ascii="Times New Roman" w:hAnsi="Times New Roman" w:cs="Times New Roman"/>
          <w:sz w:val="24"/>
          <w:szCs w:val="24"/>
        </w:rPr>
        <w:t>М.П.</w:t>
      </w:r>
    </w:p>
    <w:p w14:paraId="648AD735" w14:textId="77777777" w:rsidR="00FA7234" w:rsidRPr="00DD3001" w:rsidRDefault="00FA7234" w:rsidP="00FA72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D6EEBB7" w14:textId="77777777" w:rsidR="00FA7234" w:rsidRPr="00DD3001" w:rsidRDefault="00FA7234" w:rsidP="00FA7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001">
        <w:rPr>
          <w:rFonts w:ascii="Times New Roman" w:hAnsi="Times New Roman" w:cs="Times New Roman"/>
          <w:sz w:val="24"/>
          <w:szCs w:val="24"/>
        </w:rPr>
        <w:t xml:space="preserve">В соответствии с Законом Приднестровской Молдавской Республики от 16 апреля 2010 года № 53-З-IV «О персональных данных» (САЗ 10-15), даю согласие организаторам Конкурса на обработку и использование моих персональных данных, предоставленных в связи с участием в Республиканском конкурсе «Лучший объект сельского туризма (агротуризма)», сбор и передачу персональных данных необходимых в целях участия в Конкурсе, в том числе для размещения итогов конкурса в средствах массовой информации и глобальной сети Интернет, в том числе использования указанных данных и фотоматериалов в печатных презентационных материалах, организации участия в выставках и социальных рекламных кампаниях. </w:t>
      </w:r>
    </w:p>
    <w:p w14:paraId="63558EB0" w14:textId="77777777" w:rsidR="00FA7234" w:rsidRPr="00DD3001" w:rsidRDefault="00FA7234" w:rsidP="00FA7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001">
        <w:rPr>
          <w:rFonts w:ascii="Times New Roman" w:hAnsi="Times New Roman" w:cs="Times New Roman"/>
          <w:sz w:val="24"/>
          <w:szCs w:val="24"/>
        </w:rPr>
        <w:t xml:space="preserve">Подпись </w:t>
      </w:r>
    </w:p>
    <w:p w14:paraId="644FF384" w14:textId="77777777" w:rsidR="00FA7234" w:rsidRPr="00DD3001" w:rsidRDefault="00FA7234" w:rsidP="00FA7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001">
        <w:rPr>
          <w:rFonts w:ascii="Times New Roman" w:hAnsi="Times New Roman" w:cs="Times New Roman"/>
          <w:sz w:val="24"/>
          <w:szCs w:val="24"/>
        </w:rPr>
        <w:t xml:space="preserve">М.П. </w:t>
      </w:r>
    </w:p>
    <w:p w14:paraId="6A3DF946" w14:textId="77777777" w:rsidR="00FA7234" w:rsidRPr="00DD3001" w:rsidRDefault="00FA7234" w:rsidP="00FA7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001">
        <w:rPr>
          <w:rFonts w:ascii="Times New Roman" w:hAnsi="Times New Roman" w:cs="Times New Roman"/>
          <w:sz w:val="24"/>
          <w:szCs w:val="24"/>
        </w:rPr>
        <w:t>Заявитель подтверждает, что у него отсутствуют несчастные случаи на производстве со смертельным исходом, он не привлечен к административной ответственности за правонарушения при осуществлении производственно-хозяйственной и индивидуальной предпринимательской деятельности.</w:t>
      </w:r>
    </w:p>
    <w:p w14:paraId="1414801E" w14:textId="77777777" w:rsidR="00CD1F2E" w:rsidRDefault="00CD1F2E"/>
    <w:sectPr w:rsidR="00CD1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686A36"/>
    <w:multiLevelType w:val="hybridMultilevel"/>
    <w:tmpl w:val="D0829B2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516073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726"/>
    <w:rsid w:val="003E5A76"/>
    <w:rsid w:val="00826726"/>
    <w:rsid w:val="00CD1F2E"/>
    <w:rsid w:val="00FA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493B8-25F2-4F45-B33A-678B1040F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7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Стиль0"/>
    <w:rsid w:val="00FA7234"/>
    <w:pPr>
      <w:spacing w:after="0" w:line="240" w:lineRule="auto"/>
      <w:jc w:val="both"/>
    </w:pPr>
    <w:rPr>
      <w:rFonts w:ascii="Arial" w:eastAsia="Times New Roman" w:hAnsi="Arial" w:cs="Times New Roman"/>
      <w:kern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Баркарь Анна</dc:creator>
  <cp:keywords/>
  <dc:description/>
  <cp:lastModifiedBy>Баркарь Анна</cp:lastModifiedBy>
  <cp:revision>2</cp:revision>
  <dcterms:created xsi:type="dcterms:W3CDTF">2024-07-10T07:51:00Z</dcterms:created>
  <dcterms:modified xsi:type="dcterms:W3CDTF">2024-07-10T07:51:00Z</dcterms:modified>
</cp:coreProperties>
</file>